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9566C" w:rsidRDefault="00131EA7" w:rsidP="0099566C">
      <w:pPr>
        <w:rPr>
          <w:rFonts w:ascii="Courier" w:hAnsi="Courier"/>
          <w:sz w:val="28"/>
        </w:rPr>
      </w:pPr>
      <w:r>
        <w:rPr>
          <w:rFonts w:ascii="Courier" w:hAnsi="Courier"/>
          <w:noProof/>
          <w:sz w:val="28"/>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5.3pt;margin-top:-36pt;width:520.1pt;height:44pt;z-index:251658240;mso-wrap-edited:f;mso-position-horizontal:absolute;mso-position-vertical:absolute" wrapcoords="3278 -2196 192 -1098 -321 0 -321 21233 -64 24528 64 24528 21664 24528 21728 24528 22050 21233 22050 15010 22500 9518 22435 1830 21985 -1098 21600 -2196 3278 -2196" fillcolor="black" strokecolor="red" strokeweight="2.4pt">
            <v:fill color2="fill lighten(128)" method="linear sigma" type="gradient"/>
            <v:shadow on="t" color="#a5a5a5" offset=",0" offset2=",-4pt"/>
            <v:textpath style="font-family:&quot;Calibri&quot;;font-weight:bold;v-text-kern:t" trim="t" fitpath="t" string="Bullied to Death?"/>
            <w10:wrap type="tight"/>
          </v:shape>
        </w:pict>
      </w:r>
    </w:p>
    <w:p w:rsidR="0099566C" w:rsidRDefault="0099566C" w:rsidP="0099566C">
      <w:pPr>
        <w:rPr>
          <w:rFonts w:ascii="Courier" w:hAnsi="Courier"/>
          <w:sz w:val="28"/>
        </w:rPr>
      </w:pPr>
    </w:p>
    <w:p w:rsidR="0099566C" w:rsidRDefault="0099566C" w:rsidP="0099566C">
      <w:pPr>
        <w:rPr>
          <w:rFonts w:ascii="Apple Symbols" w:hAnsi="Apple Symbols"/>
          <w:smallCaps/>
          <w:sz w:val="32"/>
        </w:rPr>
      </w:pPr>
      <w:r w:rsidRPr="0099566C">
        <w:rPr>
          <w:rFonts w:ascii="Apple Symbols" w:hAnsi="Apple Symbols"/>
          <w:smallCaps/>
          <w:sz w:val="32"/>
        </w:rPr>
        <w:t>“</w:t>
      </w:r>
      <w:r w:rsidRPr="0099566C">
        <w:rPr>
          <w:rFonts w:ascii="Apple Symbols" w:hAnsi="Apple Symbols"/>
          <w:b/>
          <w:smallCaps/>
          <w:sz w:val="32"/>
        </w:rPr>
        <w:t>Poke me</w:t>
      </w:r>
      <w:r w:rsidRPr="0099566C">
        <w:rPr>
          <w:rFonts w:ascii="Apple Symbols" w:hAnsi="Apple Symbols"/>
          <w:smallCaps/>
          <w:sz w:val="32"/>
        </w:rPr>
        <w:t xml:space="preserve">, </w:t>
      </w:r>
      <w:r w:rsidRPr="0099566C">
        <w:rPr>
          <w:rFonts w:ascii="Apple Symbols" w:hAnsi="Apple Symbols"/>
          <w:i/>
          <w:smallCaps/>
          <w:sz w:val="32"/>
        </w:rPr>
        <w:t>message me</w:t>
      </w:r>
      <w:r w:rsidRPr="0099566C">
        <w:rPr>
          <w:rFonts w:ascii="Apple Symbols" w:hAnsi="Apple Symbols"/>
          <w:smallCaps/>
          <w:sz w:val="32"/>
        </w:rPr>
        <w:t xml:space="preserve">, </w:t>
      </w:r>
      <w:r w:rsidRPr="0099566C">
        <w:rPr>
          <w:rFonts w:ascii="Apple Symbols" w:hAnsi="Apple Symbols"/>
          <w:smallCaps/>
          <w:sz w:val="32"/>
          <w:u w:val="single"/>
        </w:rPr>
        <w:t>write on my wall</w:t>
      </w:r>
      <w:r w:rsidRPr="0099566C">
        <w:rPr>
          <w:rFonts w:ascii="Apple Symbols" w:hAnsi="Apple Symbols"/>
          <w:smallCaps/>
          <w:sz w:val="32"/>
        </w:rPr>
        <w:t xml:space="preserve">, </w:t>
      </w:r>
      <w:r w:rsidRPr="0099566C">
        <w:rPr>
          <w:rFonts w:ascii="Apple Symbols" w:hAnsi="Apple Symbols"/>
          <w:i/>
          <w:smallCaps/>
          <w:sz w:val="32"/>
        </w:rPr>
        <w:t>friend request me</w:t>
      </w:r>
      <w:r w:rsidRPr="0099566C">
        <w:rPr>
          <w:rFonts w:ascii="Apple Symbols" w:hAnsi="Apple Symbols"/>
          <w:smallCaps/>
          <w:sz w:val="32"/>
        </w:rPr>
        <w:t xml:space="preserve">, </w:t>
      </w:r>
      <w:r w:rsidRPr="0099566C">
        <w:rPr>
          <w:rFonts w:ascii="Apple Symbols" w:hAnsi="Apple Symbols"/>
          <w:b/>
          <w:smallCaps/>
          <w:sz w:val="32"/>
        </w:rPr>
        <w:t>tag me</w:t>
      </w:r>
      <w:r w:rsidRPr="0099566C">
        <w:rPr>
          <w:rFonts w:ascii="Apple Symbols" w:hAnsi="Apple Symbols"/>
          <w:smallCaps/>
          <w:sz w:val="32"/>
        </w:rPr>
        <w:t xml:space="preserve">.” All common lingo for the Facebook </w:t>
      </w:r>
      <w:r w:rsidR="0011578B">
        <w:rPr>
          <w:rFonts w:ascii="Apple Symbols" w:hAnsi="Apple Symbols"/>
          <w:smallCaps/>
          <w:sz w:val="32"/>
        </w:rPr>
        <w:t xml:space="preserve">or myspace </w:t>
      </w:r>
      <w:r w:rsidRPr="0099566C">
        <w:rPr>
          <w:rFonts w:ascii="Apple Symbols" w:hAnsi="Apple Symbols"/>
          <w:smallCaps/>
          <w:sz w:val="32"/>
        </w:rPr>
        <w:t>junkie. Today, more than 1 billon people are on social network</w:t>
      </w:r>
      <w:r w:rsidR="0011578B">
        <w:rPr>
          <w:rFonts w:ascii="Apple Symbols" w:hAnsi="Apple Symbols"/>
          <w:smallCaps/>
          <w:sz w:val="32"/>
        </w:rPr>
        <w:t>s</w:t>
      </w:r>
      <w:r w:rsidRPr="0099566C">
        <w:rPr>
          <w:rFonts w:ascii="Apple Symbols" w:hAnsi="Apple Symbols"/>
          <w:smallCaps/>
          <w:sz w:val="32"/>
        </w:rPr>
        <w:t>, and in some cases, using it to hurt others. Cyber bullying has become a major problem in society today; 50% more kids are being bullied on the Web th</w:t>
      </w:r>
      <w:r>
        <w:rPr>
          <w:rFonts w:ascii="Apple Symbols" w:hAnsi="Apple Symbols"/>
          <w:smallCaps/>
          <w:sz w:val="32"/>
        </w:rPr>
        <w:t>a</w:t>
      </w:r>
      <w:r w:rsidRPr="0099566C">
        <w:rPr>
          <w:rFonts w:ascii="Apple Symbols" w:hAnsi="Apple Symbols"/>
          <w:smallCaps/>
          <w:sz w:val="32"/>
        </w:rPr>
        <w:t xml:space="preserve">n in 2000. Because of all of the advances in technology, and major boosts on social networks, cyber bulling has become more prevalent in today’s world. </w:t>
      </w:r>
    </w:p>
    <w:p w:rsidR="0099566C" w:rsidRDefault="0099566C" w:rsidP="0099566C">
      <w:pPr>
        <w:rPr>
          <w:rFonts w:ascii="Apple Symbols" w:hAnsi="Apple Symbols"/>
          <w:smallCaps/>
          <w:sz w:val="32"/>
        </w:rPr>
      </w:pPr>
    </w:p>
    <w:p w:rsidR="0099566C" w:rsidRPr="0099566C" w:rsidRDefault="0099566C" w:rsidP="0099566C">
      <w:pPr>
        <w:rPr>
          <w:rFonts w:ascii="Apple Symbols" w:hAnsi="Apple Symbols"/>
          <w:smallCaps/>
          <w:sz w:val="32"/>
        </w:rPr>
      </w:pPr>
    </w:p>
    <w:p w:rsidR="0099566C" w:rsidRDefault="001D49A6">
      <w:r w:rsidRPr="00131EA7">
        <w:rPr>
          <w:rFonts w:ascii="Apple Symbols" w:hAnsi="Apple Symbols"/>
          <w:smallCaps/>
          <w:noProof/>
          <w:sz w:val="32"/>
        </w:rPr>
        <w:pict>
          <v:shape id="_x0000_s1027" type="#_x0000_t136" style="position:absolute;margin-left:-36pt;margin-top:5.65pt;width:35.35pt;height:44pt;z-index:251659264;mso-wrap-edited:f;mso-position-horizontal:absolute;mso-position-vertical:absolute" wrapcoords="1053 -1464 -526 -732 -2107 1830 -2107 21966 -526 24162 25814 24162 27921 21966 28448 2196 26341 -732 24234 -1464 1053 -1464" fillcolor="black [3213]" stroked="f" strokecolor="#1f497d" strokeweight="1.25pt">
            <v:shadow on="t" color="#d8d8d8" offset=",1pt" offset2=",-2pt"/>
            <v:textpath style="font-family:&quot;Calibri&quot;;font-weight:bold;v-text-kern:t" trim="t" fitpath="t" string="M"/>
            <w10:wrap type="tight"/>
          </v:shape>
        </w:pict>
      </w:r>
    </w:p>
    <w:p w:rsidR="00936646" w:rsidRDefault="0099566C">
      <w:proofErr w:type="spellStart"/>
      <w:proofErr w:type="gramStart"/>
      <w:r>
        <w:t>egan</w:t>
      </w:r>
      <w:proofErr w:type="spellEnd"/>
      <w:proofErr w:type="gramEnd"/>
      <w:r>
        <w:t xml:space="preserve"> Meier, a quiet, young girl who lived in Missouri, committed suicide on October 17</w:t>
      </w:r>
      <w:r w:rsidRPr="0099566C">
        <w:rPr>
          <w:vertAlign w:val="superscript"/>
        </w:rPr>
        <w:t>th</w:t>
      </w:r>
      <w:r>
        <w:t>, only 3 weeks before her 14</w:t>
      </w:r>
      <w:r w:rsidRPr="0099566C">
        <w:rPr>
          <w:vertAlign w:val="superscript"/>
        </w:rPr>
        <w:t>th</w:t>
      </w:r>
      <w:r>
        <w:t xml:space="preserve"> birthday. Since the 3</w:t>
      </w:r>
      <w:r w:rsidRPr="0099566C">
        <w:rPr>
          <w:vertAlign w:val="superscript"/>
        </w:rPr>
        <w:t>rd</w:t>
      </w:r>
      <w:r>
        <w:t xml:space="preserve"> grade, Megan received help from a psychiatrist</w:t>
      </w:r>
      <w:r w:rsidR="001629AC">
        <w:t>, due to issues w</w:t>
      </w:r>
      <w:r w:rsidR="0011578B">
        <w:t xml:space="preserve">ith depression, self-image, and </w:t>
      </w:r>
      <w:r w:rsidR="001629AC">
        <w:t xml:space="preserve">attention deficit disorder. </w:t>
      </w:r>
      <w:r w:rsidR="0011578B">
        <w:t>She was extremely self-conscious about her body weight, yet her parents still co</w:t>
      </w:r>
      <w:r w:rsidR="001D49A6">
        <w:t>nsidered her “bubbly and goofy.”</w:t>
      </w:r>
      <w:r w:rsidR="0011578B">
        <w:t xml:space="preserve"> As a typical teen, Megan had a MySpace, where she added new friends and was able to post pictures and information about herself. One day, Megan received a friend request and message from a hot young boy by the name of Josh Evans. </w:t>
      </w:r>
      <w:r w:rsidR="00936646">
        <w:t>He was supposedly new in town, being home-schooled, and did not have a phone number yet. But Megan didn’t mind the online contact one bit. J</w:t>
      </w:r>
      <w:r w:rsidR="0011578B">
        <w:t xml:space="preserve">osh </w:t>
      </w:r>
      <w:r w:rsidR="001D49A6">
        <w:t>told</w:t>
      </w:r>
      <w:r w:rsidR="0011578B">
        <w:t xml:space="preserve"> her how beautiful she was, and instantly, Megan was hooked. She would come home from school and be so excited to go onto her MySpace account and see what Josh would have to say to her. Even her mother, </w:t>
      </w:r>
      <w:r w:rsidR="00936646">
        <w:t>Tina</w:t>
      </w:r>
      <w:r w:rsidR="0011578B">
        <w:t xml:space="preserve"> Meier</w:t>
      </w:r>
      <w:r w:rsidR="00936646">
        <w:t xml:space="preserve">, saw how much her spirits were lifted, all because of this new boy. Tina kept a close eye on the relationship between her daughter and Josh. </w:t>
      </w:r>
    </w:p>
    <w:p w:rsidR="00936646" w:rsidRDefault="00936646" w:rsidP="00936646">
      <w:pPr>
        <w:ind w:firstLine="720"/>
        <w:rPr>
          <w:rFonts w:cs="Helvetica"/>
          <w:szCs w:val="26"/>
        </w:rPr>
      </w:pPr>
      <w:r>
        <w:t>On October 15</w:t>
      </w:r>
      <w:r w:rsidRPr="00936646">
        <w:rPr>
          <w:vertAlign w:val="superscript"/>
        </w:rPr>
        <w:t>th</w:t>
      </w:r>
      <w:r>
        <w:t>, the mood of the conversation completely flipped. Megan received a message from Josh saying that he heard she was a bad friend, and that he didn’t want to be friends with her anymore. Messages were sent back and forth between Megan and Josh, some using foul language, and angry tones. The last message sent to Megan was,</w:t>
      </w:r>
      <w:r w:rsidRPr="00936646">
        <w:t xml:space="preserve"> “</w:t>
      </w:r>
      <w:r w:rsidRPr="00936646">
        <w:rPr>
          <w:rFonts w:cs="Helvetica"/>
          <w:szCs w:val="26"/>
        </w:rPr>
        <w:t>Everybody in O'Fallon knows who you are. You are a bad person and everybody hates you. Have a bad rest of your life. The world would be a better place without you.</w:t>
      </w:r>
      <w:r>
        <w:rPr>
          <w:rFonts w:cs="Helvetica"/>
          <w:szCs w:val="26"/>
        </w:rPr>
        <w:t>” Megan went running down</w:t>
      </w:r>
      <w:r w:rsidR="001D49A6">
        <w:rPr>
          <w:rFonts w:cs="Helvetica"/>
          <w:szCs w:val="26"/>
        </w:rPr>
        <w:t>stairs</w:t>
      </w:r>
      <w:r>
        <w:rPr>
          <w:rFonts w:cs="Helvetica"/>
          <w:szCs w:val="26"/>
        </w:rPr>
        <w:t xml:space="preserve"> to her mother, who was frustrated </w:t>
      </w:r>
      <w:r w:rsidR="001D49A6">
        <w:rPr>
          <w:rFonts w:cs="Helvetica"/>
          <w:szCs w:val="26"/>
        </w:rPr>
        <w:t>that she was using such foul language</w:t>
      </w:r>
      <w:r>
        <w:rPr>
          <w:rFonts w:cs="Helvetica"/>
          <w:szCs w:val="26"/>
        </w:rPr>
        <w:t xml:space="preserve">. Megan felt like no one, not even her own mother, was on her side. She ran up </w:t>
      </w:r>
      <w:r w:rsidR="001D49A6">
        <w:rPr>
          <w:rFonts w:cs="Helvetica"/>
          <w:szCs w:val="26"/>
        </w:rPr>
        <w:t>to</w:t>
      </w:r>
      <w:r>
        <w:rPr>
          <w:rFonts w:cs="Helvetica"/>
          <w:szCs w:val="26"/>
        </w:rPr>
        <w:t xml:space="preserve"> her bedroom, closed the door, and hung herself to death. A few minutes later, she was found by her mother, and despite attempts to revive her, Megan was pronounced dead. </w:t>
      </w:r>
    </w:p>
    <w:p w:rsidR="000425FD" w:rsidRDefault="00936646">
      <w:r>
        <w:tab/>
        <w:t>So who was this Josh Evans character hid</w:t>
      </w:r>
      <w:r w:rsidR="001D49A6">
        <w:t>ing behind the walls of MySpace?</w:t>
      </w:r>
      <w:r>
        <w:t xml:space="preserve"> </w:t>
      </w:r>
      <w:r w:rsidR="001D49A6">
        <w:t xml:space="preserve">Through neighbor’s gossip, it was found </w:t>
      </w:r>
      <w:r w:rsidR="009447DF">
        <w:t>that Lori Drew, a mother of an old friend of Megan, created th</w:t>
      </w:r>
      <w:r w:rsidR="001D49A6">
        <w:t>e Josh Evans account</w:t>
      </w:r>
      <w:r w:rsidR="009447DF">
        <w:t xml:space="preserve">. </w:t>
      </w:r>
      <w:r w:rsidR="00FE4DC3">
        <w:t xml:space="preserve">She created the account with her 13-year-old daughter, and her 18-year-old employee. </w:t>
      </w:r>
      <w:r w:rsidR="001D49A6">
        <w:t xml:space="preserve">Lori Drew declined making the account at first, but later admitted to it. </w:t>
      </w:r>
      <w:r w:rsidR="009447DF">
        <w:t xml:space="preserve">She claims the account was a joke, and all she wanted was to boost her confidence and see what she had to say about her daughter. </w:t>
      </w:r>
      <w:r w:rsidR="000425FD">
        <w:t xml:space="preserve"> Still, no charges were filed against her. </w:t>
      </w:r>
    </w:p>
    <w:p w:rsidR="003713C1" w:rsidRDefault="000425FD">
      <w:r>
        <w:tab/>
        <w:t>Today, Megan’s mother, Tina goes around to schools to promote awareness of cyber bullying and to spread her daughter’s story. She hopes to teach children the effects of bullying and hopes to help save the lives of other children being bullied on the Internet.</w:t>
      </w:r>
    </w:p>
    <w:p w:rsidR="003713C1" w:rsidRDefault="003713C1"/>
    <w:p w:rsidR="0099566C" w:rsidRDefault="00131EA7">
      <w:r>
        <w:rPr>
          <w:noProof/>
        </w:rPr>
        <w:pict>
          <v:shapetype id="_x0000_t202" coordsize="21600,21600" o:spt="202" path="m0,0l0,21600,21600,21600,21600,0xe">
            <v:stroke joinstyle="miter"/>
            <v:path gradientshapeok="t" o:connecttype="rect"/>
          </v:shapetype>
          <v:shape id="_x0000_s1031" type="#_x0000_t202" style="position:absolute;margin-left:4in;margin-top:614.75pt;width:234pt;height:1in;z-index:251666432;mso-wrap-edited:f;mso-position-horizontal:absolute;mso-position-vertical:absolute" wrapcoords="0 0 21600 0 21600 21600 0 21600 0 0" filled="f" stroked="f">
            <v:fill o:detectmouseclick="t"/>
            <v:textbox inset=",7.2pt,,7.2pt">
              <w:txbxContent>
                <w:p w:rsidR="00EF75A7" w:rsidRDefault="00EF75A7">
                  <w:r>
                    <w:t xml:space="preserve">For more information on the Megan Meier case, or to view information about her mother Tina, please visit </w:t>
                  </w:r>
                  <w:r w:rsidRPr="00EF75A7">
                    <w:t>http://www.meganmeierfoundation.org/</w:t>
                  </w:r>
                </w:p>
                <w:p w:rsidR="00EF75A7" w:rsidRDefault="00EF75A7"/>
              </w:txbxContent>
            </v:textbox>
            <w10:wrap type="tight"/>
          </v:shape>
        </w:pict>
      </w:r>
      <w:r>
        <w:rPr>
          <w:noProof/>
        </w:rPr>
        <w:pict>
          <v:shape id="_x0000_s1032" type="#_x0000_t202" style="position:absolute;margin-left:180pt;margin-top:522pt;width:342pt;height:1in;z-index:251667456;mso-wrap-edited:f;mso-position-horizontal:absolute;mso-position-vertical:absolute" wrapcoords="0 0 21600 0 21600 21600 0 21600 0 0" filled="f" stroked="f">
            <v:fill o:detectmouseclick="t"/>
            <v:textbox inset=",7.2pt,,7.2pt">
              <w:txbxContent>
                <w:p w:rsidR="00EF75A7" w:rsidRDefault="00EF75A7">
                  <w:r>
                    <w:t>“The mission of the Megan Meier foundation is to bring awareness, education, and promote positive change to children, parents, and educators in response to the ongoing bulling and cyber-bullying in our children’s daily environment.”</w:t>
                  </w:r>
                </w:p>
              </w:txbxContent>
            </v:textbox>
            <w10:wrap type="tight"/>
          </v:shape>
        </w:pict>
      </w:r>
      <w:r>
        <w:rPr>
          <w:noProof/>
        </w:rPr>
        <w:pict>
          <v:shape id="_x0000_s1030" type="#_x0000_t202" style="position:absolute;margin-left:179.5pt;margin-top:450pt;width:252pt;height:1in;z-index:251665408;mso-wrap-edited:f;mso-position-horizontal:absolute;mso-position-vertical:absolute" wrapcoords="0 0 21600 0 21600 21600 0 21600 0 0" filled="f" stroked="f">
            <v:fill o:detectmouseclick="t"/>
            <v:textbox inset=",7.2pt,,7.2pt">
              <w:txbxContent>
                <w:p w:rsidR="00AA2E76" w:rsidRPr="00AA2E76" w:rsidRDefault="00AA2E76">
                  <w:r w:rsidRPr="00AA2E76">
                    <w:rPr>
                      <w:b/>
                    </w:rPr>
                    <w:t>An Unthinkable Loss</w:t>
                  </w:r>
                  <w:r>
                    <w:rPr>
                      <w:b/>
                    </w:rPr>
                    <w:t xml:space="preserve"> </w:t>
                  </w:r>
                  <w:r>
                    <w:t>Parents Tina and Ron Meier (left) grieve the loss of the daughter all due to a terrible “joke” by their very own neighbors.</w:t>
                  </w:r>
                </w:p>
              </w:txbxContent>
            </v:textbox>
            <w10:wrap type="tight"/>
          </v:shape>
        </w:pict>
      </w:r>
      <w:r w:rsidR="00823362">
        <w:rPr>
          <w:noProof/>
        </w:rPr>
        <w:drawing>
          <wp:anchor distT="0" distB="0" distL="114300" distR="114300" simplePos="0" relativeHeight="251662336" behindDoc="1" locked="0" layoutInCell="1" allowOverlap="1">
            <wp:simplePos x="0" y="0"/>
            <wp:positionH relativeFrom="column">
              <wp:posOffset>-914400</wp:posOffset>
            </wp:positionH>
            <wp:positionV relativeFrom="paragraph">
              <wp:posOffset>4343400</wp:posOffset>
            </wp:positionV>
            <wp:extent cx="2981960" cy="4368800"/>
            <wp:effectExtent l="25400" t="0" r="0" b="0"/>
            <wp:wrapNone/>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2981960" cy="4368800"/>
                    </a:xfrm>
                    <a:prstGeom prst="rect">
                      <a:avLst/>
                    </a:prstGeom>
                    <a:noFill/>
                    <a:ln w="9525">
                      <a:noFill/>
                      <a:miter lim="800000"/>
                      <a:headEnd/>
                      <a:tailEnd/>
                    </a:ln>
                  </pic:spPr>
                </pic:pic>
              </a:graphicData>
            </a:graphic>
          </wp:anchor>
        </w:drawing>
      </w:r>
      <w:r>
        <w:rPr>
          <w:noProof/>
        </w:rPr>
        <w:pict>
          <v:shape id="_x0000_s1029" type="#_x0000_t202" style="position:absolute;margin-left:5in;margin-top:4in;width:2in;height:126.75pt;z-index:251664384;mso-wrap-edited:f;mso-position-horizontal:absolute;mso-position-horizontal-relative:text;mso-position-vertical:absolute;mso-position-vertical-relative:text" wrapcoords="0 0 21600 0 21600 21600 0 21600 0 0" filled="f" stroked="f">
            <v:fill o:detectmouseclick="t"/>
            <v:textbox inset=",7.2pt,,7.2pt">
              <w:txbxContent>
                <w:p w:rsidR="00AA2E76" w:rsidRPr="00AA2E76" w:rsidRDefault="00AA2E76">
                  <w:pPr>
                    <w:rPr>
                      <w:b/>
                    </w:rPr>
                  </w:pPr>
                  <w:r w:rsidRPr="00AA2E76">
                    <w:rPr>
                      <w:b/>
                    </w:rPr>
                    <w:t>Hoaxed on MySpace</w:t>
                  </w:r>
                  <w:r>
                    <w:rPr>
                      <w:b/>
                    </w:rPr>
                    <w:t xml:space="preserve"> </w:t>
                  </w:r>
                  <w:r>
                    <w:t>Megan Meier (above</w:t>
                  </w:r>
                  <w:r w:rsidR="00EF75A7">
                    <w:t xml:space="preserve"> and left</w:t>
                  </w:r>
                  <w:r>
                    <w:t>) was bullied on the popular social network, having bulletins posted about her saying, “ Megan Meier is a slut. Megan Meier is fat.”</w:t>
                  </w:r>
                </w:p>
              </w:txbxContent>
            </v:textbox>
            <w10:wrap type="tight"/>
          </v:shape>
        </w:pict>
      </w:r>
      <w:r w:rsidR="00EF75A7">
        <w:rPr>
          <w:noProof/>
        </w:rPr>
        <w:drawing>
          <wp:anchor distT="0" distB="0" distL="114300" distR="114300" simplePos="0" relativeHeight="251661312" behindDoc="1" locked="0" layoutInCell="1" allowOverlap="1">
            <wp:simplePos x="0" y="0"/>
            <wp:positionH relativeFrom="column">
              <wp:posOffset>4114800</wp:posOffset>
            </wp:positionH>
            <wp:positionV relativeFrom="paragraph">
              <wp:posOffset>-914400</wp:posOffset>
            </wp:positionV>
            <wp:extent cx="2730500" cy="4127500"/>
            <wp:effectExtent l="25400" t="0" r="0" b="0"/>
            <wp:wrapNone/>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730500" cy="4127500"/>
                    </a:xfrm>
                    <a:prstGeom prst="rect">
                      <a:avLst/>
                    </a:prstGeom>
                    <a:noFill/>
                    <a:ln w="9525">
                      <a:noFill/>
                      <a:miter lim="800000"/>
                      <a:headEnd/>
                      <a:tailEnd/>
                    </a:ln>
                  </pic:spPr>
                </pic:pic>
              </a:graphicData>
            </a:graphic>
          </wp:anchor>
        </w:drawing>
      </w:r>
      <w:r w:rsidR="00AA2E76">
        <w:rPr>
          <w:noProof/>
        </w:rPr>
        <w:drawing>
          <wp:anchor distT="0" distB="0" distL="114300" distR="114300" simplePos="0" relativeHeight="251663360" behindDoc="1" locked="0" layoutInCell="1" allowOverlap="1">
            <wp:simplePos x="0" y="0"/>
            <wp:positionH relativeFrom="column">
              <wp:posOffset>-909320</wp:posOffset>
            </wp:positionH>
            <wp:positionV relativeFrom="paragraph">
              <wp:posOffset>-914400</wp:posOffset>
            </wp:positionV>
            <wp:extent cx="5252720" cy="6459365"/>
            <wp:effectExtent l="25400" t="0" r="5080" b="0"/>
            <wp:wrapNone/>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52720" cy="6459365"/>
                    </a:xfrm>
                    <a:prstGeom prst="rect">
                      <a:avLst/>
                    </a:prstGeom>
                    <a:noFill/>
                    <a:ln w="9525">
                      <a:noFill/>
                      <a:miter lim="800000"/>
                      <a:headEnd/>
                      <a:tailEnd/>
                    </a:ln>
                  </pic:spPr>
                </pic:pic>
              </a:graphicData>
            </a:graphic>
          </wp:anchor>
        </w:drawing>
      </w:r>
    </w:p>
    <w:sectPr w:rsidR="0099566C" w:rsidSect="0099566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pple Symbols">
    <w:panose1 w:val="020000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99566C"/>
    <w:rsid w:val="000425FD"/>
    <w:rsid w:val="0011578B"/>
    <w:rsid w:val="00131EA7"/>
    <w:rsid w:val="001629AC"/>
    <w:rsid w:val="001D49A6"/>
    <w:rsid w:val="003713C1"/>
    <w:rsid w:val="006D0169"/>
    <w:rsid w:val="00823362"/>
    <w:rsid w:val="00936646"/>
    <w:rsid w:val="009447DF"/>
    <w:rsid w:val="0099566C"/>
    <w:rsid w:val="00AA2E76"/>
    <w:rsid w:val="00AE02FA"/>
    <w:rsid w:val="00EA62CC"/>
    <w:rsid w:val="00EF75A7"/>
    <w:rsid w:val="00FE4DC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66C"/>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aption">
    <w:name w:val="caption"/>
    <w:basedOn w:val="Normal"/>
    <w:next w:val="Normal"/>
    <w:uiPriority w:val="35"/>
    <w:semiHidden/>
    <w:unhideWhenUsed/>
    <w:qFormat/>
    <w:rsid w:val="00AA2E76"/>
    <w:pPr>
      <w:spacing w:after="200"/>
    </w:pPr>
    <w:rPr>
      <w:b/>
      <w:bCs/>
      <w:color w:val="4F81BD" w:themeColor="accent1"/>
      <w:sz w:val="18"/>
      <w:szCs w:val="18"/>
    </w:rPr>
  </w:style>
  <w:style w:type="character" w:styleId="Hyperlink">
    <w:name w:val="Hyperlink"/>
    <w:basedOn w:val="DefaultParagraphFont"/>
    <w:uiPriority w:val="99"/>
    <w:semiHidden/>
    <w:unhideWhenUsed/>
    <w:rsid w:val="00EF75A7"/>
    <w:rPr>
      <w:color w:val="0000FF" w:themeColor="hyperlink"/>
      <w:u w:val="single"/>
    </w:rPr>
  </w:style>
  <w:style w:type="paragraph" w:styleId="Header">
    <w:name w:val="header"/>
    <w:basedOn w:val="Normal"/>
    <w:link w:val="HeaderChar"/>
    <w:uiPriority w:val="99"/>
    <w:semiHidden/>
    <w:unhideWhenUsed/>
    <w:rsid w:val="00AE02FA"/>
    <w:pPr>
      <w:tabs>
        <w:tab w:val="center" w:pos="4320"/>
        <w:tab w:val="right" w:pos="8640"/>
      </w:tabs>
    </w:pPr>
  </w:style>
  <w:style w:type="character" w:customStyle="1" w:styleId="HeaderChar">
    <w:name w:val="Header Char"/>
    <w:basedOn w:val="DefaultParagraphFont"/>
    <w:link w:val="Header"/>
    <w:uiPriority w:val="99"/>
    <w:semiHidden/>
    <w:rsid w:val="00AE02FA"/>
    <w:rPr>
      <w:rFonts w:ascii="Times New Roman" w:hAnsi="Times New Roman"/>
    </w:rPr>
  </w:style>
  <w:style w:type="paragraph" w:styleId="Footer">
    <w:name w:val="footer"/>
    <w:basedOn w:val="Normal"/>
    <w:link w:val="FooterChar"/>
    <w:uiPriority w:val="99"/>
    <w:semiHidden/>
    <w:unhideWhenUsed/>
    <w:rsid w:val="00AE02FA"/>
    <w:pPr>
      <w:tabs>
        <w:tab w:val="center" w:pos="4320"/>
        <w:tab w:val="right" w:pos="8640"/>
      </w:tabs>
    </w:pPr>
  </w:style>
  <w:style w:type="character" w:customStyle="1" w:styleId="FooterChar">
    <w:name w:val="Footer Char"/>
    <w:basedOn w:val="DefaultParagraphFont"/>
    <w:link w:val="Footer"/>
    <w:uiPriority w:val="99"/>
    <w:semiHidden/>
    <w:rsid w:val="00AE02FA"/>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471</Words>
  <Characters>2687</Characters>
  <Application>Microsoft Macintosh Word</Application>
  <DocSecurity>0</DocSecurity>
  <Lines>22</Lines>
  <Paragraphs>5</Paragraphs>
  <ScaleCrop>false</ScaleCrop>
  <Company>Bloomsburg University</Company>
  <LinksUpToDate>false</LinksUpToDate>
  <CharactersWithSpaces>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Loughren</dc:creator>
  <cp:keywords/>
  <cp:lastModifiedBy>Casey Loughren</cp:lastModifiedBy>
  <cp:revision>8</cp:revision>
  <dcterms:created xsi:type="dcterms:W3CDTF">2010-11-01T19:40:00Z</dcterms:created>
  <dcterms:modified xsi:type="dcterms:W3CDTF">2010-11-19T04:01:00Z</dcterms:modified>
</cp:coreProperties>
</file>